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附件一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420"/>
        <w:jc w:val="center"/>
        <w:textAlignment w:val="baseline"/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法  人  授  权  书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center"/>
        <w:textAlignment w:val="baseline"/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vertAlign w:val="baseline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  <w:lang w:val="en-US" w:eastAsia="zh-CN"/>
        </w:rPr>
        <w:t>六盘水市水城区农业农村局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兹委派我单位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（全权代表姓名）参加贵方组织的政府采购项目</w:t>
      </w:r>
      <w:bookmarkStart w:id="0" w:name="OLE_LINK3"/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六盘水市水城区2024年农村沼气管护和秸秆综合利用服务队伍建设项目沼气池“四严禁”、养殖场“十严禁”，沼气池及秸秆资源化联络牌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物资</w:t>
      </w:r>
      <w:bookmarkEnd w:id="0"/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采购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询价报价。全权代表我单位处理本次报价中的有关事务。本授权书于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盖章后生效，特此声明。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附全权代表情况：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性    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通讯地址：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电    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其他联系方式：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报价单位（盖章）：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法定代表人签字（或盖章）：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授权时间： 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年 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 xml:space="preserve">月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  日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13"/>
          <w:rFonts w:hint="default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附件二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baseline"/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  <w:t>报   价   书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baseline"/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致：六盘水市水城区农业农村局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根据贵单位六盘水市水城区2024年农村沼气管护和秸秆综合利用服务队伍建设项目-沼气池“四严禁”、养殖场“十严禁”，沼气池及秸秆资源化联络牌等物资报价采购的邀请，签字代表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（全名、职务）经正式授权并代表报价方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（报价方名称）提交下述文件正本一份；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（1）报价一览表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（2）报价货物相关的技术参数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（3）按要求提供的全部文件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据此函，签字代表宣布同意如下：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1.愿按照采购文件中的报价人须知、技术条件、总报价为人民币（大写）: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             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￥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             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元整，明细报价见报价货物的分项价格表。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2.如果我方成交，我方将按采购文件的规定履行合同责任和义务。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3.报价方已详细审查全部采购文件，包括修改文件（如有的话）以及全部参考资料和有关附件。我们完全理解并同意放弃对这方面有不明及误解的权利。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4.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供货期为合同签订后10个日历天，最迟2025年7月30日前。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5.与本次报价有关的一切正式往来通讯请寄：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地址：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                 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邮编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：         </w:t>
      </w: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电话：</w:t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      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报价方代表姓名、职务：                             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报价方名称（加盖公章）：                 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3520" w:firstLineChars="1100"/>
        <w:jc w:val="both"/>
        <w:textAlignment w:val="baseline"/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日期：    年    月    日      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13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13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报价一览表（采购清单）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报价方名称(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章)：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</w:rPr>
        <w:t> 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vertAlign w:val="baseline"/>
        </w:rPr>
        <w:t>          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 </w:t>
      </w:r>
    </w:p>
    <w:tbl>
      <w:tblPr>
        <w:tblStyle w:val="10"/>
        <w:tblpPr w:leftFromText="180" w:rightFromText="180" w:vertAnchor="text" w:horzAnchor="page" w:tblpX="1943" w:tblpY="332"/>
        <w:tblOverlap w:val="never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3354"/>
        <w:gridCol w:w="821"/>
        <w:gridCol w:w="1212"/>
        <w:gridCol w:w="899"/>
        <w:gridCol w:w="1052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采购物资名称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（元/）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5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" w:beforeAutospacing="0" w:line="600" w:lineRule="atLeast"/>
              <w:rPr>
                <w:rFonts w:hint="default" w:ascii="宋体" w:hAnsi="宋体" w:eastAsia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沼气池“四严禁”宣传牌，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（铝牌，规格21</w:t>
            </w:r>
            <w:r>
              <w:rPr>
                <w:rFonts w:hint="eastAsia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cm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  <w:r>
              <w:rPr>
                <w:rFonts w:hint="eastAsia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，厚度0.7.凸字磨光）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00" w:lineRule="atLeast"/>
              <w:ind w:left="0" w:right="0"/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5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0" w:beforeAutospacing="0" w:line="600" w:lineRule="atLeast"/>
              <w:rPr>
                <w:rFonts w:hint="default" w:ascii="宋体" w:hAnsi="宋体" w:eastAsia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养殖场“十严禁”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（铝牌，规格</w:t>
            </w:r>
            <w:r>
              <w:rPr>
                <w:rFonts w:hint="eastAsia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30cm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  <w:r>
              <w:rPr>
                <w:rFonts w:hint="eastAsia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40cm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，厚度0.7</w:t>
            </w:r>
            <w:r>
              <w:rPr>
                <w:rFonts w:hint="eastAsia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字）</w:t>
            </w:r>
          </w:p>
          <w:p>
            <w:pPr>
              <w:widowControl w:val="0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212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54" w:type="dxa"/>
            <w:vAlign w:val="center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沼气池、秸秆资源化服务联络牌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（塑料牌，规格21</w:t>
            </w:r>
            <w:r>
              <w:rPr>
                <w:rFonts w:hint="eastAsia" w:ascii="宋体" w:hAnsi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  <w:r>
              <w:rPr>
                <w:rFonts w:hint="default" w:ascii="Arial" w:hAnsi="Arial" w:eastAsia="宋体" w:cs="Arial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，厚度0.7</w:t>
            </w:r>
            <w:r>
              <w:rPr>
                <w:rFonts w:hint="eastAsia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印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字）</w:t>
            </w:r>
          </w:p>
        </w:tc>
        <w:tc>
          <w:tcPr>
            <w:tcW w:w="821" w:type="dxa"/>
            <w:vAlign w:val="center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212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 w:val="0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354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1"/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报价方代表签字：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联  系  电  话：                            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报  价  日  期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：</w:t>
      </w:r>
    </w:p>
    <w:sectPr>
      <w:pgSz w:w="11906" w:h="16838"/>
      <w:pgMar w:top="1440" w:right="1289" w:bottom="1440" w:left="179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OTJjNGRhOGQ1NmNjMjM5OGY4MGVkMjdhM2ZiNzQifQ=="/>
  </w:docVars>
  <w:rsids>
    <w:rsidRoot w:val="00000000"/>
    <w:rsid w:val="014048F7"/>
    <w:rsid w:val="01F91190"/>
    <w:rsid w:val="0476249B"/>
    <w:rsid w:val="0684730F"/>
    <w:rsid w:val="06A411DD"/>
    <w:rsid w:val="06C3471B"/>
    <w:rsid w:val="0AEB33E6"/>
    <w:rsid w:val="0B0936E8"/>
    <w:rsid w:val="0B204AE8"/>
    <w:rsid w:val="0B240014"/>
    <w:rsid w:val="0B860EB1"/>
    <w:rsid w:val="0CCF4BAF"/>
    <w:rsid w:val="0D2210AE"/>
    <w:rsid w:val="0EAD2C80"/>
    <w:rsid w:val="0FC163A7"/>
    <w:rsid w:val="106561E2"/>
    <w:rsid w:val="10BD36E7"/>
    <w:rsid w:val="11AB7D0B"/>
    <w:rsid w:val="158F12AA"/>
    <w:rsid w:val="17010E74"/>
    <w:rsid w:val="1750157C"/>
    <w:rsid w:val="18475E6C"/>
    <w:rsid w:val="1A7F0CF8"/>
    <w:rsid w:val="1AB41148"/>
    <w:rsid w:val="1DAE4864"/>
    <w:rsid w:val="21026F8C"/>
    <w:rsid w:val="231B23CF"/>
    <w:rsid w:val="235148C9"/>
    <w:rsid w:val="284976E5"/>
    <w:rsid w:val="2A5E258F"/>
    <w:rsid w:val="2BD85064"/>
    <w:rsid w:val="300046AD"/>
    <w:rsid w:val="31B201DD"/>
    <w:rsid w:val="33E32A95"/>
    <w:rsid w:val="350E49AA"/>
    <w:rsid w:val="36F775F0"/>
    <w:rsid w:val="37F37E68"/>
    <w:rsid w:val="3833235F"/>
    <w:rsid w:val="38D92D21"/>
    <w:rsid w:val="39FD5E87"/>
    <w:rsid w:val="3A9D000B"/>
    <w:rsid w:val="3FD55947"/>
    <w:rsid w:val="3FE01BA6"/>
    <w:rsid w:val="40054E66"/>
    <w:rsid w:val="40D867DD"/>
    <w:rsid w:val="45207857"/>
    <w:rsid w:val="46CB4A3D"/>
    <w:rsid w:val="474A123E"/>
    <w:rsid w:val="48863892"/>
    <w:rsid w:val="4CE04F75"/>
    <w:rsid w:val="4DB92A3C"/>
    <w:rsid w:val="518651BF"/>
    <w:rsid w:val="53935897"/>
    <w:rsid w:val="584B2834"/>
    <w:rsid w:val="5AC24C57"/>
    <w:rsid w:val="5AFF2E4C"/>
    <w:rsid w:val="5CDA5F34"/>
    <w:rsid w:val="5F314728"/>
    <w:rsid w:val="6BB82ED8"/>
    <w:rsid w:val="6E9A55EE"/>
    <w:rsid w:val="70D87764"/>
    <w:rsid w:val="732A7864"/>
    <w:rsid w:val="74C23A26"/>
    <w:rsid w:val="76140D2D"/>
    <w:rsid w:val="7636017F"/>
    <w:rsid w:val="76A57F9D"/>
    <w:rsid w:val="76CC27F2"/>
    <w:rsid w:val="783C3F5E"/>
    <w:rsid w:val="78EA61AB"/>
    <w:rsid w:val="7A243B82"/>
    <w:rsid w:val="7C2F5A3C"/>
    <w:rsid w:val="7D01473C"/>
    <w:rsid w:val="7D524A14"/>
    <w:rsid w:val="7E8A474A"/>
    <w:rsid w:val="7FAF3F0E"/>
    <w:rsid w:val="7FB41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3"/>
    <w:link w:val="1"/>
    <w:qFormat/>
    <w:uiPriority w:val="0"/>
    <w:rPr>
      <w:b/>
    </w:rPr>
  </w:style>
  <w:style w:type="character" w:customStyle="1" w:styleId="13">
    <w:name w:val="NormalCharacter"/>
    <w:link w:val="1"/>
    <w:qFormat/>
    <w:uiPriority w:val="0"/>
  </w:style>
  <w:style w:type="table" w:customStyle="1" w:styleId="14">
    <w:name w:val="TableNormal"/>
    <w:semiHidden/>
    <w:qFormat/>
    <w:uiPriority w:val="0"/>
  </w:style>
  <w:style w:type="character" w:customStyle="1" w:styleId="15">
    <w:name w:val="UserStyle_0"/>
    <w:basedOn w:val="13"/>
    <w:link w:val="1"/>
    <w:qFormat/>
    <w:uiPriority w:val="0"/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834</Words>
  <Characters>1024</Characters>
  <TotalTime>5</TotalTime>
  <ScaleCrop>false</ScaleCrop>
  <LinksUpToDate>false</LinksUpToDate>
  <CharactersWithSpaces>1431</CharactersWithSpaces>
  <Application>WPS Office_11.8.6.8556_F1E327BC-269C-435d-A152-05C5408002CA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2022-03-07T04:38:00Z</dcterms:created>
  <dc:creator>Administrator</dc:creator>
  <cp:lastModifiedBy>Administrator</cp:lastModifiedBy>
  <dcterms:modified xsi:type="dcterms:W3CDTF">2025-07-07T02:49:03Z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17473B40674345318B44C3C117B1BF1D_13</vt:lpwstr>
  </property>
  <property fmtid="{D5CDD505-2E9C-101B-9397-08002B2CF9AE}" pid="4" name="KSOTemplateDocerSaveRecord">
    <vt:lpwstr>eyJoZGlkIjoiOGNlOTJjNGRhOGQ1NmNjMjM5OGY4MGVkMjdhM2ZiNzQiLCJ1c2VySWQiOiI1NDc1Nzg4NDIifQ==</vt:lpwstr>
  </property>
</Properties>
</file>